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887C0">
      <w:pPr>
        <w:adjustRightInd w:val="0"/>
        <w:snapToGrid w:val="0"/>
        <w:spacing w:before="156" w:beforeLines="50" w:after="156" w:afterLines="50"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政府信息公开申请表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530"/>
        <w:gridCol w:w="2210"/>
        <w:gridCol w:w="1434"/>
        <w:gridCol w:w="3226"/>
      </w:tblGrid>
      <w:tr w14:paraId="6BD39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01B9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受理机关：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崇左市自然资源局</w:t>
            </w:r>
            <w:bookmarkStart w:id="0" w:name="_GoBack"/>
            <w:bookmarkEnd w:id="0"/>
          </w:p>
        </w:tc>
      </w:tr>
      <w:tr w14:paraId="0977A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8F2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公民</w:t>
            </w:r>
          </w:p>
          <w:p w14:paraId="5D293B0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E8FA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BE5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D5CD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E660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0AF1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5E8A9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293CE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11CE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DE96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B6235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D55F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690A3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740D3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3377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0E80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BB219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CF23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AB497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7715A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6508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7451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492B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9F3C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17E4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法人或其他组织申请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846A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   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73A5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FDBE3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法人代表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7F4A3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04811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9C5D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7290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组织机构代码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237B4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B30E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联系人姓名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D2364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3302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A4FD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8293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B7434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423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F8A6D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63E7F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062A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6E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73D8A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882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E6BE5"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200B0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838E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98C0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0A5AD">
            <w:pPr>
              <w:adjustRightInd w:val="0"/>
              <w:snapToGrid w:val="0"/>
              <w:spacing w:line="300" w:lineRule="exact"/>
              <w:ind w:firstLine="2160"/>
              <w:rPr>
                <w:rFonts w:eastAsia="仿宋_GB2312"/>
                <w:kern w:val="0"/>
                <w:sz w:val="24"/>
              </w:rPr>
            </w:pPr>
          </w:p>
        </w:tc>
      </w:tr>
      <w:tr w14:paraId="047E1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AC8E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需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信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息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情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A0D7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信息名称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78ED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96B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1AE5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85CC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文号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223D1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36144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672C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C0AD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查询信息的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特征性描述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DF27F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14:paraId="346900A0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14:paraId="3D05DA38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14:paraId="2A9EFE50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14:paraId="3CDC4508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14:paraId="702A0FB2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14:paraId="62D4D07D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  <w:p w14:paraId="6D456AA5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eastAsia="仿宋_GB2312"/>
                <w:sz w:val="24"/>
              </w:rPr>
            </w:pPr>
          </w:p>
        </w:tc>
      </w:tr>
      <w:tr w14:paraId="05006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A700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6B30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获取信息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具体形式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2E86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□纸质  □电子文档</w:t>
            </w:r>
          </w:p>
        </w:tc>
      </w:tr>
      <w:tr w14:paraId="7CE75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013E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24CB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获取信息方式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76BA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□邮寄  □电子邮件  □传真  □自行领取  □现场查阅</w:t>
            </w:r>
          </w:p>
        </w:tc>
      </w:tr>
      <w:tr w14:paraId="35FF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E1E45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申请人签字（盖章）：                                    年    月     日</w:t>
            </w:r>
          </w:p>
        </w:tc>
      </w:tr>
      <w:tr w14:paraId="1BA93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ED14E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备注：1</w:t>
            </w:r>
            <w:r>
              <w:rPr>
                <w:rFonts w:eastAsia="仿宋_GB2312"/>
                <w:color w:val="000000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个人提出政府信息申请时，请提供有效身份证明材料；</w:t>
            </w:r>
          </w:p>
          <w:p w14:paraId="6A0F92D0">
            <w:pPr>
              <w:widowControl/>
              <w:adjustRightInd w:val="0"/>
              <w:snapToGrid w:val="0"/>
              <w:spacing w:line="300" w:lineRule="exact"/>
              <w:ind w:firstLine="1080" w:firstLineChars="45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2.法人或其他组织提出政府信息申请时，请提供法人或其他组织营业执照（组织机构代码）复印件。</w:t>
            </w:r>
          </w:p>
        </w:tc>
      </w:tr>
    </w:tbl>
    <w:p w14:paraId="74D83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A9"/>
    <w:rsid w:val="0054442A"/>
    <w:rsid w:val="00BE6BA9"/>
    <w:rsid w:val="00EB5E2D"/>
    <w:rsid w:val="4E6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2</Lines>
  <Paragraphs>1</Paragraphs>
  <TotalTime>0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2022-04-13T03:15:00Z</dcterms:created>
  <dc:creator>黎亮</dc:creator>
  <cp:lastModifiedBy>XXZX</cp:lastModifiedBy>
  <dcterms:modified xsi:type="dcterms:W3CDTF">2025-06-13T08:41:01Z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4AF40239A1A242A58D9616F076EC6F86_12</vt:lpwstr>
  </property>
</Properties>
</file>